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87B5" w14:textId="1354D538" w:rsidR="00A72118" w:rsidRPr="00A72118" w:rsidRDefault="000A0D54" w:rsidP="00A72118">
      <w:pPr>
        <w:pStyle w:val="Heading1"/>
        <w:jc w:val="center"/>
        <w:rPr>
          <w:rFonts w:ascii="Maven Pro" w:eastAsia="Maven Pro" w:hAnsi="Maven Pro" w:cs="Maven Pro"/>
        </w:rPr>
      </w:pPr>
      <w:r>
        <w:t xml:space="preserve">Student Worksheet: Industry </w:t>
      </w:r>
      <w:r w:rsidR="00074946">
        <w:t xml:space="preserve">&amp; Community </w:t>
      </w:r>
      <w:r>
        <w:t>Connections</w:t>
      </w:r>
    </w:p>
    <w:p w14:paraId="48514C5F" w14:textId="785DBB6C" w:rsidR="009316B5" w:rsidRDefault="00074946" w:rsidP="00D27B3E">
      <w:pPr>
        <w:pStyle w:val="Heading2"/>
        <w:jc w:val="center"/>
      </w:pPr>
      <w:r>
        <w:t>Balloon Debris</w:t>
      </w:r>
      <w:r w:rsidR="004129D5">
        <w:t xml:space="preserve"> on the Bea</w:t>
      </w:r>
      <w:r w:rsidR="00D27B3E">
        <w:t>ch</w:t>
      </w:r>
    </w:p>
    <w:p w14:paraId="11C3A469" w14:textId="7550C7D5" w:rsidR="000A0D54" w:rsidRDefault="000A0D54" w:rsidP="009316B5"/>
    <w:p w14:paraId="426A1DA4" w14:textId="3FD2BD43" w:rsidR="004A1920" w:rsidRPr="001769C9" w:rsidRDefault="001769C9" w:rsidP="000A0D54">
      <w:pPr>
        <w:rPr>
          <w:rStyle w:val="Heading3Char"/>
          <w:i/>
          <w:iCs/>
          <w:color w:val="000000" w:themeColor="text1"/>
          <w:sz w:val="22"/>
          <w:szCs w:val="22"/>
        </w:rPr>
      </w:pPr>
      <w:r>
        <w:rPr>
          <w:i/>
          <w:iCs/>
        </w:rPr>
        <w:t xml:space="preserve">What are some solutions to the </w:t>
      </w:r>
      <w:r w:rsidR="00074946">
        <w:rPr>
          <w:i/>
          <w:iCs/>
        </w:rPr>
        <w:t>balloon debris</w:t>
      </w:r>
      <w:r>
        <w:rPr>
          <w:i/>
          <w:iCs/>
        </w:rPr>
        <w:t xml:space="preserve"> problem that could apply to your local area? Connect with users,</w:t>
      </w:r>
      <w:r w:rsidR="000A0D54" w:rsidRPr="00D27B3E">
        <w:rPr>
          <w:i/>
          <w:iCs/>
        </w:rPr>
        <w:t xml:space="preserve"> industry </w:t>
      </w:r>
      <w:r>
        <w:rPr>
          <w:i/>
          <w:iCs/>
        </w:rPr>
        <w:t xml:space="preserve">members, </w:t>
      </w:r>
      <w:r w:rsidR="000A0D54" w:rsidRPr="00D27B3E">
        <w:rPr>
          <w:i/>
          <w:iCs/>
        </w:rPr>
        <w:t>and regulatory agencies in your community</w:t>
      </w:r>
      <w:r>
        <w:rPr>
          <w:i/>
          <w:iCs/>
        </w:rPr>
        <w:t xml:space="preserve"> to learn about current or future projects that could be implemented.</w:t>
      </w:r>
    </w:p>
    <w:p w14:paraId="0C353ACD" w14:textId="77777777" w:rsidR="000A0D54" w:rsidRPr="000A0D54" w:rsidRDefault="000A0D54" w:rsidP="000A0D54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43D70645" w14:textId="4E5BB2F4" w:rsidR="004A1920" w:rsidRDefault="00C245F2" w:rsidP="004A1920">
      <w:pPr>
        <w:pStyle w:val="ListParagraph"/>
        <w:numPr>
          <w:ilvl w:val="0"/>
          <w:numId w:val="12"/>
        </w:num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  <w:r w:rsidRPr="004A1920">
        <w:rPr>
          <w:rStyle w:val="Heading3Char"/>
          <w:rFonts w:eastAsia="Times New Roman" w:cs="Times New Roman"/>
          <w:b/>
          <w:color w:val="auto"/>
          <w:sz w:val="22"/>
          <w:szCs w:val="22"/>
        </w:rPr>
        <w:t xml:space="preserve">What solutions have you learned about already that could address the </w:t>
      </w:r>
      <w:r w:rsidR="00074946">
        <w:rPr>
          <w:rStyle w:val="Heading3Char"/>
          <w:rFonts w:eastAsia="Times New Roman" w:cs="Times New Roman"/>
          <w:b/>
          <w:color w:val="auto"/>
          <w:sz w:val="22"/>
          <w:szCs w:val="22"/>
        </w:rPr>
        <w:t>balloon</w:t>
      </w:r>
      <w:r w:rsidRPr="004A1920">
        <w:rPr>
          <w:rStyle w:val="Heading3Char"/>
          <w:rFonts w:eastAsia="Times New Roman" w:cs="Times New Roman"/>
          <w:b/>
          <w:color w:val="auto"/>
          <w:sz w:val="22"/>
          <w:szCs w:val="22"/>
        </w:rPr>
        <w:t xml:space="preserve"> debris problem</w:t>
      </w:r>
      <w:r>
        <w:rPr>
          <w:rStyle w:val="Heading3Char"/>
          <w:rFonts w:eastAsia="Times New Roman" w:cs="Times New Roman"/>
          <w:b/>
          <w:color w:val="auto"/>
          <w:sz w:val="22"/>
          <w:szCs w:val="22"/>
        </w:rPr>
        <w:t xml:space="preserve">? </w:t>
      </w:r>
      <w:r w:rsidR="004A1920">
        <w:rPr>
          <w:rStyle w:val="Heading3Char"/>
          <w:rFonts w:eastAsia="Times New Roman" w:cs="Times New Roman"/>
          <w:bCs/>
          <w:color w:val="auto"/>
          <w:sz w:val="22"/>
          <w:szCs w:val="22"/>
        </w:rPr>
        <w:t>Are</w:t>
      </w:r>
      <w:r w:rsidRPr="00C245F2">
        <w:rPr>
          <w:rStyle w:val="Heading3Char"/>
          <w:rFonts w:eastAsia="Times New Roman" w:cs="Times New Roman"/>
          <w:bCs/>
          <w:color w:val="auto"/>
          <w:sz w:val="22"/>
          <w:szCs w:val="22"/>
        </w:rPr>
        <w:t xml:space="preserve"> any of these strategies </w:t>
      </w:r>
      <w:r>
        <w:rPr>
          <w:rStyle w:val="Heading3Char"/>
          <w:rFonts w:eastAsia="Times New Roman" w:cs="Times New Roman"/>
          <w:bCs/>
          <w:color w:val="auto"/>
          <w:sz w:val="22"/>
          <w:szCs w:val="22"/>
        </w:rPr>
        <w:t xml:space="preserve">are </w:t>
      </w:r>
      <w:r w:rsidRPr="00C245F2">
        <w:rPr>
          <w:rStyle w:val="Heading3Char"/>
          <w:rFonts w:eastAsia="Times New Roman" w:cs="Times New Roman"/>
          <w:bCs/>
          <w:color w:val="auto"/>
          <w:sz w:val="22"/>
          <w:szCs w:val="22"/>
        </w:rPr>
        <w:t>currently being used in your</w:t>
      </w:r>
      <w:r>
        <w:rPr>
          <w:rStyle w:val="Heading3Char"/>
          <w:rFonts w:eastAsia="Times New Roman" w:cs="Times New Roman"/>
          <w:bCs/>
          <w:color w:val="auto"/>
          <w:sz w:val="22"/>
          <w:szCs w:val="22"/>
        </w:rPr>
        <w:t xml:space="preserve"> local</w:t>
      </w:r>
      <w:r w:rsidRPr="00C245F2">
        <w:rPr>
          <w:rStyle w:val="Heading3Char"/>
          <w:rFonts w:eastAsia="Times New Roman" w:cs="Times New Roman"/>
          <w:bCs/>
          <w:color w:val="auto"/>
          <w:sz w:val="22"/>
          <w:szCs w:val="22"/>
        </w:rPr>
        <w:t xml:space="preserve"> area</w:t>
      </w:r>
      <w:r w:rsidR="004A1920">
        <w:rPr>
          <w:rStyle w:val="Heading3Char"/>
          <w:rFonts w:eastAsia="Times New Roman" w:cs="Times New Roman"/>
          <w:bCs/>
          <w:color w:val="auto"/>
          <w:sz w:val="22"/>
          <w:szCs w:val="22"/>
        </w:rPr>
        <w:t>?</w:t>
      </w:r>
    </w:p>
    <w:p w14:paraId="624E0CD2" w14:textId="42E9E3FB" w:rsidR="004A1920" w:rsidRDefault="004A1920" w:rsidP="004A1920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21DBE868" w14:textId="05B723CE" w:rsidR="004A1920" w:rsidRDefault="004A1920" w:rsidP="004A1920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5DE55573" w14:textId="3E952173" w:rsidR="00342E2E" w:rsidRDefault="00342E2E" w:rsidP="004A1920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7A3110BD" w14:textId="475C2C4E" w:rsidR="00342E2E" w:rsidRDefault="00342E2E" w:rsidP="004A1920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361C79BD" w14:textId="7D77137C" w:rsidR="00342E2E" w:rsidRDefault="00342E2E" w:rsidP="004A1920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5C33755B" w14:textId="3D2A00E5" w:rsidR="00342E2E" w:rsidRDefault="00342E2E" w:rsidP="004A1920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0F712D0F" w14:textId="03DA4017" w:rsidR="00342E2E" w:rsidRDefault="00342E2E" w:rsidP="004A1920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66D96933" w14:textId="3DA5C83B" w:rsidR="00342E2E" w:rsidRDefault="00342E2E" w:rsidP="004A1920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1BFF5F32" w14:textId="77777777" w:rsidR="00342E2E" w:rsidRDefault="00342E2E" w:rsidP="004A1920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3015D7C9" w14:textId="51041282" w:rsidR="004A1920" w:rsidRDefault="004A1920" w:rsidP="004A1920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0DBBDB40" w14:textId="77777777" w:rsidR="004A1920" w:rsidRPr="004A1920" w:rsidRDefault="004A1920" w:rsidP="004A1920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44352536" w14:textId="31EE3CB8" w:rsidR="00074946" w:rsidRPr="00074946" w:rsidRDefault="00074946" w:rsidP="001769C9">
      <w:pPr>
        <w:pStyle w:val="ListParagraph"/>
        <w:numPr>
          <w:ilvl w:val="0"/>
          <w:numId w:val="12"/>
        </w:numPr>
        <w:rPr>
          <w:rStyle w:val="Heading3Char"/>
          <w:rFonts w:eastAsia="Times New Roman" w:cs="Times New Roman"/>
          <w:b/>
          <w:color w:val="auto"/>
          <w:sz w:val="22"/>
          <w:szCs w:val="22"/>
        </w:rPr>
      </w:pPr>
      <w:r w:rsidRPr="00074946">
        <w:rPr>
          <w:rStyle w:val="Heading3Char"/>
          <w:rFonts w:eastAsia="Times New Roman" w:cs="Times New Roman"/>
          <w:b/>
          <w:color w:val="auto"/>
          <w:sz w:val="22"/>
          <w:szCs w:val="22"/>
        </w:rPr>
        <w:t>What kinds of balloon use practices could help reduce balloon debris?</w:t>
      </w:r>
    </w:p>
    <w:p w14:paraId="5C4D7777" w14:textId="7DC4F65A" w:rsidR="00074946" w:rsidRDefault="00074946" w:rsidP="00074946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082BE4A4" w14:textId="1B9C3504" w:rsidR="00074946" w:rsidRDefault="00074946" w:rsidP="00074946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52AA8995" w14:textId="736CFCA2" w:rsidR="00074946" w:rsidRDefault="00074946" w:rsidP="00074946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3724B515" w14:textId="1643C591" w:rsidR="00074946" w:rsidRDefault="00074946" w:rsidP="00074946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40FF0479" w14:textId="125B63A9" w:rsidR="00074946" w:rsidRDefault="00074946" w:rsidP="00074946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570B0BBB" w14:textId="5DCDEDC2" w:rsidR="00074946" w:rsidRDefault="00074946" w:rsidP="00074946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402709BD" w14:textId="34AD5E78" w:rsidR="00074946" w:rsidRDefault="00074946" w:rsidP="00074946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7A0DEE04" w14:textId="77777777" w:rsidR="00074946" w:rsidRPr="00074946" w:rsidRDefault="00074946" w:rsidP="00074946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703DDF1D" w14:textId="77777777" w:rsidR="00074946" w:rsidRDefault="00C40739" w:rsidP="001769C9">
      <w:pPr>
        <w:pStyle w:val="ListParagraph"/>
        <w:numPr>
          <w:ilvl w:val="0"/>
          <w:numId w:val="12"/>
        </w:num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  <w:r>
        <w:rPr>
          <w:rStyle w:val="Heading3Char"/>
          <w:rFonts w:eastAsia="Times New Roman" w:cs="Times New Roman"/>
          <w:b/>
          <w:color w:val="auto"/>
          <w:sz w:val="22"/>
          <w:szCs w:val="22"/>
        </w:rPr>
        <w:t>What alternatives are there to</w:t>
      </w:r>
      <w:r w:rsidR="004A1920" w:rsidRPr="004A1920">
        <w:rPr>
          <w:rStyle w:val="Heading3Char"/>
          <w:rFonts w:eastAsia="Times New Roman" w:cs="Times New Roman"/>
          <w:b/>
          <w:color w:val="auto"/>
          <w:sz w:val="22"/>
          <w:szCs w:val="22"/>
        </w:rPr>
        <w:t xml:space="preserve"> </w:t>
      </w:r>
      <w:r w:rsidR="00074946">
        <w:rPr>
          <w:rStyle w:val="Heading3Char"/>
          <w:rFonts w:eastAsia="Times New Roman" w:cs="Times New Roman"/>
          <w:b/>
          <w:color w:val="auto"/>
          <w:sz w:val="22"/>
          <w:szCs w:val="22"/>
        </w:rPr>
        <w:t>balloons</w:t>
      </w:r>
      <w:r w:rsidR="004A1920" w:rsidRPr="004A1920">
        <w:rPr>
          <w:rStyle w:val="Heading3Char"/>
          <w:rFonts w:eastAsia="Times New Roman" w:cs="Times New Roman"/>
          <w:b/>
          <w:color w:val="auto"/>
          <w:sz w:val="22"/>
          <w:szCs w:val="22"/>
        </w:rPr>
        <w:t xml:space="preserve">? </w:t>
      </w:r>
      <w:r w:rsidR="004A1920">
        <w:rPr>
          <w:rStyle w:val="Heading3Char"/>
          <w:rFonts w:eastAsia="Times New Roman" w:cs="Times New Roman"/>
          <w:bCs/>
          <w:color w:val="auto"/>
          <w:sz w:val="22"/>
          <w:szCs w:val="22"/>
        </w:rPr>
        <w:t xml:space="preserve">What are the pros and cons of various alternatives? </w:t>
      </w:r>
    </w:p>
    <w:p w14:paraId="3780A2BA" w14:textId="7F4441CE" w:rsidR="001769C9" w:rsidRDefault="001769C9" w:rsidP="00074946">
      <w:pPr>
        <w:pStyle w:val="ListParagraph"/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  <w:r>
        <w:rPr>
          <w:rStyle w:val="Heading3Char"/>
          <w:rFonts w:eastAsia="Times New Roman" w:cs="Times New Roman"/>
          <w:bCs/>
          <w:color w:val="auto"/>
          <w:sz w:val="22"/>
          <w:szCs w:val="22"/>
        </w:rPr>
        <w:br/>
      </w:r>
      <w:r>
        <w:rPr>
          <w:rStyle w:val="Heading3Char"/>
          <w:rFonts w:eastAsia="Times New Roman" w:cs="Times New Roman"/>
          <w:bCs/>
          <w:color w:val="auto"/>
          <w:sz w:val="22"/>
          <w:szCs w:val="22"/>
        </w:rPr>
        <w:br/>
      </w:r>
      <w:r>
        <w:rPr>
          <w:rStyle w:val="Heading3Char"/>
          <w:rFonts w:eastAsia="Times New Roman" w:cs="Times New Roman"/>
          <w:bCs/>
          <w:color w:val="auto"/>
          <w:sz w:val="22"/>
          <w:szCs w:val="22"/>
        </w:rPr>
        <w:br/>
      </w:r>
      <w:r>
        <w:rPr>
          <w:rStyle w:val="Heading3Char"/>
          <w:rFonts w:eastAsia="Times New Roman" w:cs="Times New Roman"/>
          <w:bCs/>
          <w:color w:val="auto"/>
          <w:sz w:val="22"/>
          <w:szCs w:val="22"/>
        </w:rPr>
        <w:br/>
      </w:r>
      <w:r>
        <w:rPr>
          <w:rStyle w:val="Heading3Char"/>
          <w:rFonts w:eastAsia="Times New Roman" w:cs="Times New Roman"/>
          <w:bCs/>
          <w:color w:val="auto"/>
          <w:sz w:val="22"/>
          <w:szCs w:val="22"/>
        </w:rPr>
        <w:br/>
      </w:r>
      <w:r>
        <w:rPr>
          <w:rStyle w:val="Heading3Char"/>
          <w:rFonts w:eastAsia="Times New Roman" w:cs="Times New Roman"/>
          <w:bCs/>
          <w:color w:val="auto"/>
          <w:sz w:val="22"/>
          <w:szCs w:val="22"/>
        </w:rPr>
        <w:br/>
      </w:r>
    </w:p>
    <w:p w14:paraId="789D682E" w14:textId="77777777" w:rsidR="00074946" w:rsidRPr="001769C9" w:rsidRDefault="00074946" w:rsidP="00074946">
      <w:pPr>
        <w:pStyle w:val="ListParagraph"/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0A0E7B7F" w14:textId="7349A077" w:rsidR="001769C9" w:rsidRDefault="001769C9" w:rsidP="00074946">
      <w:pPr>
        <w:ind w:left="360"/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  <w:r w:rsidRPr="001769C9">
        <w:rPr>
          <w:rStyle w:val="Heading3Char"/>
          <w:rFonts w:eastAsia="Times New Roman" w:cs="Times New Roman"/>
          <w:b/>
          <w:color w:val="auto"/>
          <w:sz w:val="22"/>
          <w:szCs w:val="22"/>
        </w:rPr>
        <w:lastRenderedPageBreak/>
        <w:t xml:space="preserve">Identify people who would be helpful to interview </w:t>
      </w:r>
      <w:r w:rsidR="00074946">
        <w:rPr>
          <w:rStyle w:val="Heading3Char"/>
          <w:rFonts w:eastAsia="Times New Roman" w:cs="Times New Roman"/>
          <w:b/>
          <w:color w:val="auto"/>
          <w:sz w:val="22"/>
          <w:szCs w:val="22"/>
        </w:rPr>
        <w:t xml:space="preserve">or work with around </w:t>
      </w:r>
      <w:r w:rsidRPr="001769C9">
        <w:rPr>
          <w:rStyle w:val="Heading3Char"/>
          <w:rFonts w:eastAsia="Times New Roman" w:cs="Times New Roman"/>
          <w:b/>
          <w:color w:val="auto"/>
          <w:sz w:val="22"/>
          <w:szCs w:val="22"/>
        </w:rPr>
        <w:t>this topic.</w:t>
      </w:r>
      <w:r w:rsidRPr="001769C9">
        <w:rPr>
          <w:rStyle w:val="Heading3Char"/>
          <w:rFonts w:eastAsia="Times New Roman" w:cs="Times New Roman"/>
          <w:bCs/>
          <w:color w:val="auto"/>
          <w:sz w:val="22"/>
          <w:szCs w:val="22"/>
        </w:rPr>
        <w:t xml:space="preserve"> </w:t>
      </w:r>
    </w:p>
    <w:p w14:paraId="6F7F4AA6" w14:textId="28384E34" w:rsidR="00074946" w:rsidRPr="00DC3915" w:rsidRDefault="00074946" w:rsidP="00DC3915">
      <w:pPr>
        <w:ind w:left="360"/>
        <w:rPr>
          <w:rStyle w:val="Heading3Char"/>
          <w:rFonts w:eastAsia="Times New Roman" w:cs="Times New Roman"/>
          <w:bCs/>
          <w:i/>
          <w:iCs/>
          <w:color w:val="auto"/>
          <w:sz w:val="22"/>
          <w:szCs w:val="22"/>
        </w:rPr>
      </w:pPr>
      <w:r w:rsidRPr="00DC3915">
        <w:rPr>
          <w:rStyle w:val="Heading3Char"/>
          <w:rFonts w:eastAsia="Times New Roman" w:cs="Times New Roman"/>
          <w:bCs/>
          <w:i/>
          <w:iCs/>
          <w:color w:val="auto"/>
          <w:sz w:val="22"/>
          <w:szCs w:val="22"/>
        </w:rPr>
        <w:t>For example: Retailers that sell balloons to the public; Schools that use balloons for dances, graduation, senior awards, and other celebrations; Coastal event planners and event rental companies; Chambers of Commerce who can help advise tourists and residents about best practices; Burial service industries who work with mourners; Car dealerships or other businesses that use balloons to attract customers</w:t>
      </w:r>
    </w:p>
    <w:p w14:paraId="1930C6B8" w14:textId="77777777" w:rsidR="00074946" w:rsidRDefault="00074946" w:rsidP="00074946">
      <w:pPr>
        <w:ind w:left="360"/>
      </w:pPr>
    </w:p>
    <w:p w14:paraId="68A47E04" w14:textId="7260A1FA" w:rsidR="001769C9" w:rsidRPr="001769C9" w:rsidRDefault="001769C9" w:rsidP="001769C9">
      <w:pPr>
        <w:pStyle w:val="ListParagraph"/>
        <w:numPr>
          <w:ilvl w:val="0"/>
          <w:numId w:val="12"/>
        </w:num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  <w:r w:rsidRPr="001769C9">
        <w:rPr>
          <w:rStyle w:val="Heading3Char"/>
          <w:rFonts w:eastAsia="Times New Roman" w:cs="Times New Roman"/>
          <w:bCs/>
          <w:color w:val="auto"/>
          <w:sz w:val="22"/>
          <w:szCs w:val="22"/>
        </w:rPr>
        <w:t xml:space="preserve">List local </w:t>
      </w:r>
      <w:r w:rsidRPr="001769C9">
        <w:rPr>
          <w:rStyle w:val="Heading3Char"/>
          <w:rFonts w:eastAsia="Times New Roman" w:cs="Times New Roman"/>
          <w:b/>
          <w:color w:val="auto"/>
          <w:sz w:val="22"/>
          <w:szCs w:val="22"/>
        </w:rPr>
        <w:t>names and organizations</w:t>
      </w:r>
      <w:r w:rsidRPr="001769C9">
        <w:rPr>
          <w:rStyle w:val="Heading3Char"/>
          <w:rFonts w:eastAsia="Times New Roman" w:cs="Times New Roman"/>
          <w:bCs/>
          <w:color w:val="auto"/>
          <w:sz w:val="22"/>
          <w:szCs w:val="22"/>
        </w:rPr>
        <w:t xml:space="preserve"> below:</w:t>
      </w:r>
    </w:p>
    <w:p w14:paraId="45E86D96" w14:textId="5691F360" w:rsidR="001769C9" w:rsidRDefault="001769C9" w:rsidP="001769C9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383296E5" w14:textId="07D3B40C" w:rsidR="001769C9" w:rsidRDefault="001769C9" w:rsidP="001769C9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5FAEF691" w14:textId="5635FA15" w:rsidR="001769C9" w:rsidRDefault="001769C9" w:rsidP="001769C9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6FC7D68F" w14:textId="607F3178" w:rsidR="001769C9" w:rsidRDefault="001769C9" w:rsidP="001769C9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0A99BCD0" w14:textId="46ED2079" w:rsidR="001769C9" w:rsidRDefault="001769C9" w:rsidP="001769C9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1203A28B" w14:textId="307F6725" w:rsidR="001769C9" w:rsidRDefault="001769C9" w:rsidP="001769C9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22A4B635" w14:textId="23EED8D6" w:rsidR="001769C9" w:rsidRDefault="001769C9" w:rsidP="001769C9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1D014B75" w14:textId="55B88671" w:rsidR="001769C9" w:rsidRDefault="001769C9" w:rsidP="001769C9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230A8D12" w14:textId="237591A8" w:rsidR="001769C9" w:rsidRDefault="001769C9" w:rsidP="001769C9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7061AF99" w14:textId="6E9A6B0D" w:rsidR="001769C9" w:rsidRDefault="001769C9" w:rsidP="001769C9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3509D646" w14:textId="77777777" w:rsidR="001769C9" w:rsidRPr="001769C9" w:rsidRDefault="001769C9" w:rsidP="001769C9">
      <w:p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04F5E37B" w14:textId="77777777" w:rsidR="00342E2E" w:rsidRDefault="00342E2E" w:rsidP="00C245F2">
      <w:pPr>
        <w:rPr>
          <w:rStyle w:val="Heading3Char"/>
          <w:rFonts w:eastAsia="Times New Roman" w:cs="Times New Roman"/>
          <w:b/>
          <w:color w:val="auto"/>
          <w:sz w:val="22"/>
          <w:szCs w:val="22"/>
        </w:rPr>
      </w:pPr>
    </w:p>
    <w:p w14:paraId="3981C831" w14:textId="77777777" w:rsidR="004A1920" w:rsidRPr="00C245F2" w:rsidRDefault="004A1920" w:rsidP="00C245F2">
      <w:pPr>
        <w:rPr>
          <w:rStyle w:val="Heading3Char"/>
          <w:rFonts w:eastAsia="Times New Roman" w:cs="Times New Roman"/>
          <w:b/>
          <w:color w:val="auto"/>
          <w:sz w:val="22"/>
          <w:szCs w:val="22"/>
        </w:rPr>
      </w:pPr>
    </w:p>
    <w:p w14:paraId="06CA19C4" w14:textId="0FD9686B" w:rsidR="000A0D54" w:rsidRPr="004A1920" w:rsidRDefault="000A0D54" w:rsidP="001769C9">
      <w:pPr>
        <w:pStyle w:val="ListParagraph"/>
        <w:numPr>
          <w:ilvl w:val="0"/>
          <w:numId w:val="12"/>
        </w:numPr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  <w:r w:rsidRPr="004A1920">
        <w:rPr>
          <w:rStyle w:val="Heading3Char"/>
          <w:rFonts w:eastAsia="Times New Roman" w:cs="Times New Roman"/>
          <w:bCs/>
          <w:color w:val="auto"/>
          <w:sz w:val="22"/>
          <w:szCs w:val="22"/>
        </w:rPr>
        <w:t xml:space="preserve">List </w:t>
      </w:r>
      <w:r w:rsidR="00342E2E">
        <w:rPr>
          <w:rStyle w:val="Heading3Char"/>
          <w:rFonts w:eastAsia="Times New Roman" w:cs="Times New Roman"/>
          <w:bCs/>
          <w:color w:val="auto"/>
          <w:sz w:val="22"/>
          <w:szCs w:val="22"/>
        </w:rPr>
        <w:t>interview</w:t>
      </w:r>
      <w:r w:rsidRPr="004A1920">
        <w:rPr>
          <w:rStyle w:val="Heading3Char"/>
          <w:rFonts w:eastAsia="Times New Roman" w:cs="Times New Roman"/>
          <w:bCs/>
          <w:color w:val="auto"/>
          <w:sz w:val="22"/>
          <w:szCs w:val="22"/>
        </w:rPr>
        <w:t xml:space="preserve"> questions you would like to ask your audience(s). </w:t>
      </w:r>
    </w:p>
    <w:p w14:paraId="5CA92361" w14:textId="77777777" w:rsidR="000A0D54" w:rsidRDefault="000A0D54" w:rsidP="000A0D54">
      <w:pPr>
        <w:pStyle w:val="ListParagraph"/>
        <w:rPr>
          <w:rStyle w:val="Heading3Char"/>
          <w:rFonts w:eastAsia="Times New Roman" w:cs="Times New Roman"/>
          <w:bCs/>
          <w:color w:val="auto"/>
          <w:sz w:val="22"/>
          <w:szCs w:val="22"/>
        </w:rPr>
      </w:pPr>
    </w:p>
    <w:p w14:paraId="453AD631" w14:textId="05DAA81D" w:rsidR="000A0D54" w:rsidRDefault="000A0D54" w:rsidP="000A0D54">
      <w:pPr>
        <w:pStyle w:val="ListParagraph"/>
        <w:rPr>
          <w:rStyle w:val="Heading3Char"/>
          <w:rFonts w:eastAsia="Times New Roman" w:cs="Times New Roman"/>
          <w:b/>
          <w:color w:val="auto"/>
          <w:sz w:val="22"/>
          <w:szCs w:val="22"/>
        </w:rPr>
      </w:pPr>
    </w:p>
    <w:p w14:paraId="30700A6C" w14:textId="554C9950" w:rsidR="00C245F2" w:rsidRDefault="00C245F2" w:rsidP="000A0D54">
      <w:pPr>
        <w:pStyle w:val="ListParagraph"/>
        <w:rPr>
          <w:rStyle w:val="Heading3Char"/>
          <w:rFonts w:eastAsia="Times New Roman" w:cs="Times New Roman"/>
          <w:b/>
          <w:color w:val="auto"/>
          <w:sz w:val="22"/>
          <w:szCs w:val="22"/>
        </w:rPr>
      </w:pPr>
    </w:p>
    <w:p w14:paraId="76A28839" w14:textId="5450DDB4" w:rsidR="00C245F2" w:rsidRDefault="00C245F2" w:rsidP="000A0D54">
      <w:pPr>
        <w:pStyle w:val="ListParagraph"/>
        <w:rPr>
          <w:rStyle w:val="Heading3Char"/>
          <w:rFonts w:eastAsia="Times New Roman" w:cs="Times New Roman"/>
          <w:b/>
          <w:color w:val="auto"/>
          <w:sz w:val="22"/>
          <w:szCs w:val="22"/>
        </w:rPr>
      </w:pPr>
    </w:p>
    <w:p w14:paraId="3D562AEB" w14:textId="77777777" w:rsidR="00C245F2" w:rsidRPr="00C245F2" w:rsidRDefault="00C245F2" w:rsidP="000A0D54">
      <w:pPr>
        <w:pStyle w:val="ListParagraph"/>
        <w:rPr>
          <w:rStyle w:val="Heading3Char"/>
          <w:rFonts w:eastAsia="Times New Roman" w:cs="Times New Roman"/>
          <w:b/>
          <w:color w:val="auto"/>
          <w:sz w:val="22"/>
          <w:szCs w:val="22"/>
        </w:rPr>
      </w:pPr>
    </w:p>
    <w:p w14:paraId="38655571" w14:textId="6AEABF4B" w:rsidR="00C245F2" w:rsidRDefault="00C245F2" w:rsidP="00C245F2">
      <w:pPr>
        <w:pStyle w:val="ListParagraph"/>
        <w:rPr>
          <w:rStyle w:val="Heading3Char"/>
          <w:rFonts w:eastAsia="Times New Roman" w:cs="Times New Roman"/>
          <w:b/>
          <w:color w:val="auto"/>
          <w:sz w:val="22"/>
          <w:szCs w:val="22"/>
        </w:rPr>
      </w:pPr>
    </w:p>
    <w:p w14:paraId="4AB99A74" w14:textId="73C8723E" w:rsidR="00C245F2" w:rsidRDefault="00C245F2" w:rsidP="00C245F2">
      <w:pPr>
        <w:pStyle w:val="ListParagraph"/>
        <w:rPr>
          <w:rStyle w:val="Heading3Char"/>
          <w:rFonts w:eastAsia="Times New Roman" w:cs="Times New Roman"/>
          <w:b/>
          <w:color w:val="auto"/>
          <w:sz w:val="22"/>
          <w:szCs w:val="22"/>
        </w:rPr>
      </w:pPr>
    </w:p>
    <w:p w14:paraId="6BD3B672" w14:textId="340B326B" w:rsidR="00D27B3E" w:rsidRDefault="00D27B3E" w:rsidP="00C245F2">
      <w:pPr>
        <w:pStyle w:val="ListParagraph"/>
        <w:rPr>
          <w:rStyle w:val="Heading3Char"/>
          <w:rFonts w:eastAsia="Times New Roman" w:cs="Times New Roman"/>
          <w:b/>
          <w:color w:val="auto"/>
          <w:sz w:val="22"/>
          <w:szCs w:val="22"/>
        </w:rPr>
      </w:pPr>
    </w:p>
    <w:p w14:paraId="2C9A0837" w14:textId="2C39FB8D" w:rsidR="00D27B3E" w:rsidRDefault="00D27B3E" w:rsidP="00C245F2">
      <w:pPr>
        <w:pStyle w:val="ListParagraph"/>
        <w:rPr>
          <w:rStyle w:val="Heading3Char"/>
          <w:rFonts w:eastAsia="Times New Roman" w:cs="Times New Roman"/>
          <w:b/>
          <w:color w:val="auto"/>
          <w:sz w:val="22"/>
          <w:szCs w:val="22"/>
        </w:rPr>
      </w:pPr>
    </w:p>
    <w:p w14:paraId="47741455" w14:textId="77777777" w:rsidR="00D27B3E" w:rsidRDefault="00D27B3E" w:rsidP="00C245F2">
      <w:pPr>
        <w:pStyle w:val="ListParagraph"/>
        <w:rPr>
          <w:rStyle w:val="Heading3Char"/>
          <w:rFonts w:eastAsia="Times New Roman" w:cs="Times New Roman"/>
          <w:b/>
          <w:color w:val="auto"/>
          <w:sz w:val="22"/>
          <w:szCs w:val="22"/>
        </w:rPr>
      </w:pPr>
    </w:p>
    <w:p w14:paraId="6BFBD86C" w14:textId="77777777" w:rsidR="000A0D54" w:rsidRPr="000A0D54" w:rsidRDefault="000A0D54" w:rsidP="009316B5">
      <w:pPr>
        <w:rPr>
          <w:bCs/>
        </w:rPr>
      </w:pPr>
    </w:p>
    <w:sectPr w:rsidR="000A0D54" w:rsidRPr="000A0D5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A289" w14:textId="77777777" w:rsidR="00BD3D6A" w:rsidRDefault="00BD3D6A" w:rsidP="006D09E1">
      <w:pPr>
        <w:spacing w:line="240" w:lineRule="auto"/>
      </w:pPr>
      <w:r>
        <w:separator/>
      </w:r>
    </w:p>
  </w:endnote>
  <w:endnote w:type="continuationSeparator" w:id="0">
    <w:p w14:paraId="5255F763" w14:textId="77777777" w:rsidR="00BD3D6A" w:rsidRDefault="00BD3D6A" w:rsidP="006D0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ven Pro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74180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8140A9" w14:textId="1CF97B0A" w:rsidR="004129D5" w:rsidRDefault="004129D5" w:rsidP="00585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029AE5" w14:textId="77777777" w:rsidR="004129D5" w:rsidRDefault="00412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12440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31AF67" w14:textId="7435BEA0" w:rsidR="004129D5" w:rsidRDefault="004129D5" w:rsidP="00585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E7125F" w14:textId="27F9EB89" w:rsidR="006D09E1" w:rsidRDefault="00ED0580">
    <w:pPr>
      <w:pStyle w:val="Footer"/>
    </w:pPr>
    <w:r>
      <w:t>Oregon Sea Grant</w:t>
    </w:r>
    <w:r w:rsidR="006D09E1">
      <w:t xml:space="preserve"> </w:t>
    </w:r>
    <w:r>
      <w:tab/>
    </w:r>
    <w:r>
      <w:tab/>
      <w:t>Marine Debris Interruptions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7482" w14:textId="77777777" w:rsidR="00BD3D6A" w:rsidRDefault="00BD3D6A" w:rsidP="006D09E1">
      <w:pPr>
        <w:spacing w:line="240" w:lineRule="auto"/>
      </w:pPr>
      <w:r>
        <w:separator/>
      </w:r>
    </w:p>
  </w:footnote>
  <w:footnote w:type="continuationSeparator" w:id="0">
    <w:p w14:paraId="36D53C08" w14:textId="77777777" w:rsidR="00BD3D6A" w:rsidRDefault="00BD3D6A" w:rsidP="006D09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5836"/>
    <w:multiLevelType w:val="hybridMultilevel"/>
    <w:tmpl w:val="A2C27F0E"/>
    <w:lvl w:ilvl="0" w:tplc="37FC4DEC">
      <w:start w:val="6"/>
      <w:numFmt w:val="bullet"/>
      <w:lvlText w:val="-"/>
      <w:lvlJc w:val="left"/>
      <w:pPr>
        <w:ind w:left="450" w:hanging="360"/>
      </w:pPr>
      <w:rPr>
        <w:rFonts w:ascii="Calibri Light" w:eastAsiaTheme="majorEastAsia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21E2"/>
    <w:multiLevelType w:val="multilevel"/>
    <w:tmpl w:val="0F429B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AD2FC1"/>
    <w:multiLevelType w:val="hybridMultilevel"/>
    <w:tmpl w:val="64A4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93E90"/>
    <w:multiLevelType w:val="hybridMultilevel"/>
    <w:tmpl w:val="A7A62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B785B"/>
    <w:multiLevelType w:val="hybridMultilevel"/>
    <w:tmpl w:val="37E6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21E65"/>
    <w:multiLevelType w:val="hybridMultilevel"/>
    <w:tmpl w:val="8F2A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775AD"/>
    <w:multiLevelType w:val="hybridMultilevel"/>
    <w:tmpl w:val="D0083E42"/>
    <w:lvl w:ilvl="0" w:tplc="37FC4DEC">
      <w:start w:val="6"/>
      <w:numFmt w:val="bullet"/>
      <w:lvlText w:val="-"/>
      <w:lvlJc w:val="left"/>
      <w:pPr>
        <w:ind w:left="450" w:hanging="360"/>
      </w:pPr>
      <w:rPr>
        <w:rFonts w:ascii="Calibri Light" w:eastAsiaTheme="majorEastAsia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01BDA"/>
    <w:multiLevelType w:val="multilevel"/>
    <w:tmpl w:val="6432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DA4D8B"/>
    <w:multiLevelType w:val="hybridMultilevel"/>
    <w:tmpl w:val="3AA6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E6617"/>
    <w:multiLevelType w:val="multilevel"/>
    <w:tmpl w:val="7FF8B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E203E2A"/>
    <w:multiLevelType w:val="hybridMultilevel"/>
    <w:tmpl w:val="25163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E08AF"/>
    <w:multiLevelType w:val="hybridMultilevel"/>
    <w:tmpl w:val="CA523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33ECA"/>
    <w:multiLevelType w:val="hybridMultilevel"/>
    <w:tmpl w:val="214C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F7A44"/>
    <w:multiLevelType w:val="multilevel"/>
    <w:tmpl w:val="A53A2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49444D"/>
    <w:multiLevelType w:val="hybridMultilevel"/>
    <w:tmpl w:val="18DE49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C3C4E"/>
    <w:multiLevelType w:val="hybridMultilevel"/>
    <w:tmpl w:val="18DE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5"/>
  </w:num>
  <w:num w:numId="13">
    <w:abstractNumId w:val="8"/>
  </w:num>
  <w:num w:numId="14">
    <w:abstractNumId w:val="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1C"/>
    <w:rsid w:val="0004095D"/>
    <w:rsid w:val="00074946"/>
    <w:rsid w:val="000A0D54"/>
    <w:rsid w:val="001769C9"/>
    <w:rsid w:val="001B3696"/>
    <w:rsid w:val="002034D8"/>
    <w:rsid w:val="0024338C"/>
    <w:rsid w:val="00342E2E"/>
    <w:rsid w:val="004129D5"/>
    <w:rsid w:val="004A1920"/>
    <w:rsid w:val="005A6939"/>
    <w:rsid w:val="00655B0E"/>
    <w:rsid w:val="006A763E"/>
    <w:rsid w:val="006D09E1"/>
    <w:rsid w:val="00743FC8"/>
    <w:rsid w:val="00760BF4"/>
    <w:rsid w:val="008159D9"/>
    <w:rsid w:val="009316B5"/>
    <w:rsid w:val="009B2520"/>
    <w:rsid w:val="009C62DD"/>
    <w:rsid w:val="00A72118"/>
    <w:rsid w:val="00AB3C84"/>
    <w:rsid w:val="00B1254F"/>
    <w:rsid w:val="00B8781C"/>
    <w:rsid w:val="00BD3D6A"/>
    <w:rsid w:val="00C245F2"/>
    <w:rsid w:val="00C40739"/>
    <w:rsid w:val="00D27B3E"/>
    <w:rsid w:val="00D711B3"/>
    <w:rsid w:val="00DC3915"/>
    <w:rsid w:val="00DF0F9D"/>
    <w:rsid w:val="00E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06B9"/>
  <w15:docId w15:val="{6DC13632-B523-2242-B8D2-F0D66DFF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129D5"/>
  </w:style>
  <w:style w:type="character" w:customStyle="1" w:styleId="Heading3Char">
    <w:name w:val="Heading 3 Char"/>
    <w:basedOn w:val="DefaultParagraphFont"/>
    <w:link w:val="Heading3"/>
    <w:uiPriority w:val="9"/>
    <w:rsid w:val="000A0D54"/>
    <w:rPr>
      <w:rFonts w:asciiTheme="majorHAnsi" w:hAnsiTheme="majorHAnsi"/>
      <w:color w:val="434343"/>
      <w:sz w:val="24"/>
      <w:szCs w:val="28"/>
    </w:rPr>
  </w:style>
  <w:style w:type="paragraph" w:customStyle="1" w:styleId="SidebarGrey">
    <w:name w:val="Sidebar Grey"/>
    <w:basedOn w:val="Normal"/>
    <w:qFormat/>
    <w:rsid w:val="00074946"/>
    <w:pPr>
      <w:spacing w:line="240" w:lineRule="auto"/>
      <w:outlineLvl w:val="2"/>
    </w:pPr>
    <w:rPr>
      <w:rFonts w:eastAsia="Times New Roman" w:cstheme="majorHAnsi"/>
      <w:i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4</cp:revision>
  <dcterms:created xsi:type="dcterms:W3CDTF">2022-01-21T00:27:00Z</dcterms:created>
  <dcterms:modified xsi:type="dcterms:W3CDTF">2022-02-02T23:19:00Z</dcterms:modified>
</cp:coreProperties>
</file>